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239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690"/>
        <w:gridCol w:w="1245"/>
        <w:gridCol w:w="3165"/>
        <w:gridCol w:w="2100"/>
        <w:gridCol w:w="3620"/>
        <w:gridCol w:w="1784"/>
        <w:gridCol w:w="3285"/>
        <w:gridCol w:w="2055"/>
        <w:gridCol w:w="1230"/>
        <w:gridCol w:w="1005"/>
        <w:gridCol w:w="2727"/>
      </w:tblGrid>
      <w:tr w14:paraId="5D652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23986" w:type="dxa"/>
            <w:gridSpan w:val="12"/>
            <w:tcBorders>
              <w:top w:val="nil"/>
              <w:left w:val="nil"/>
              <w:bottom w:val="nil"/>
              <w:right w:val="nil"/>
            </w:tcBorders>
            <w:shd w:val="clear" w:color="auto" w:fill="auto"/>
            <w:vAlign w:val="center"/>
          </w:tcPr>
          <w:p w14:paraId="7D832BD4">
            <w:pPr>
              <w:bidi w:val="0"/>
              <w:jc w:val="center"/>
            </w:pPr>
            <w:r>
              <w:rPr>
                <w:rFonts w:hint="eastAsia" w:ascii="方正小标宋简体" w:hAnsi="方正小标宋简体" w:eastAsia="方正小标宋简体" w:cs="方正小标宋简体"/>
                <w:sz w:val="44"/>
                <w:szCs w:val="44"/>
                <w:lang w:val="en-US" w:eastAsia="zh-CN"/>
              </w:rPr>
              <w:t>蓬溪县政府办公室主动公开事项目录</w:t>
            </w:r>
          </w:p>
        </w:tc>
      </w:tr>
      <w:tr w14:paraId="38886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5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3955B">
            <w:pPr>
              <w:keepNext w:val="0"/>
              <w:keepLines w:val="0"/>
              <w:widowControl/>
              <w:suppressLineNumbers w:val="0"/>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类别</w:t>
            </w:r>
          </w:p>
        </w:tc>
        <w:tc>
          <w:tcPr>
            <w:tcW w:w="19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1949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公开事项</w:t>
            </w:r>
          </w:p>
        </w:tc>
        <w:tc>
          <w:tcPr>
            <w:tcW w:w="3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203F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公开内容</w:t>
            </w:r>
          </w:p>
        </w:tc>
        <w:tc>
          <w:tcPr>
            <w:tcW w:w="5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CADE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公开依据</w:t>
            </w:r>
          </w:p>
        </w:tc>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295A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公开主体</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19A6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公开渠道</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9B0C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公开时限</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700E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公开责任</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39F94">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监督电话</w:t>
            </w:r>
          </w:p>
        </w:tc>
      </w:tr>
      <w:tr w14:paraId="7BAE9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5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71F06">
            <w:pPr>
              <w:jc w:val="center"/>
              <w:rPr>
                <w:rFonts w:hint="eastAsia" w:ascii="黑体" w:hAnsi="宋体" w:eastAsia="黑体" w:cs="黑体"/>
                <w:i w:val="0"/>
                <w:iCs w:val="0"/>
                <w:color w:val="000000"/>
                <w:sz w:val="18"/>
                <w:szCs w:val="18"/>
                <w:u w:val="none"/>
              </w:rPr>
            </w:pPr>
          </w:p>
        </w:tc>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22919">
            <w:pPr>
              <w:jc w:val="center"/>
              <w:rPr>
                <w:rFonts w:hint="eastAsia" w:ascii="黑体" w:hAnsi="宋体" w:eastAsia="黑体" w:cs="黑体"/>
                <w:i w:val="0"/>
                <w:iCs w:val="0"/>
                <w:color w:val="000000"/>
                <w:sz w:val="18"/>
                <w:szCs w:val="18"/>
                <w:u w:val="none"/>
              </w:rPr>
            </w:pP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28833">
            <w:pPr>
              <w:jc w:val="center"/>
              <w:rPr>
                <w:rFonts w:hint="eastAsia" w:ascii="黑体" w:hAnsi="宋体" w:eastAsia="黑体" w:cs="黑体"/>
                <w:i w:val="0"/>
                <w:iCs w:val="0"/>
                <w:color w:val="000000"/>
                <w:sz w:val="18"/>
                <w:szCs w:val="18"/>
                <w:u w:val="none"/>
              </w:rPr>
            </w:pPr>
          </w:p>
        </w:tc>
        <w:tc>
          <w:tcPr>
            <w:tcW w:w="5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BCECF">
            <w:pPr>
              <w:jc w:val="center"/>
              <w:rPr>
                <w:rFonts w:hint="eastAsia" w:ascii="黑体" w:hAnsi="宋体" w:eastAsia="黑体" w:cs="黑体"/>
                <w:i w:val="0"/>
                <w:iCs w:val="0"/>
                <w:color w:val="000000"/>
                <w:sz w:val="18"/>
                <w:szCs w:val="18"/>
                <w:u w:val="none"/>
              </w:rPr>
            </w:pP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196A">
            <w:pPr>
              <w:jc w:val="center"/>
              <w:rPr>
                <w:rFonts w:hint="eastAsia" w:ascii="黑体" w:hAnsi="宋体" w:eastAsia="黑体" w:cs="黑体"/>
                <w:i w:val="0"/>
                <w:iCs w:val="0"/>
                <w:color w:val="000000"/>
                <w:sz w:val="18"/>
                <w:szCs w:val="18"/>
                <w:u w:val="none"/>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C3695">
            <w:pPr>
              <w:jc w:val="center"/>
              <w:rPr>
                <w:rFonts w:hint="eastAsia" w:ascii="黑体" w:hAnsi="宋体" w:eastAsia="黑体" w:cs="黑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74B3E">
            <w:pPr>
              <w:jc w:val="center"/>
              <w:rPr>
                <w:rFonts w:hint="eastAsia" w:ascii="黑体" w:hAnsi="宋体" w:eastAsia="黑体" w:cs="黑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178C6">
            <w:pPr>
              <w:jc w:val="center"/>
              <w:rPr>
                <w:rFonts w:hint="eastAsia" w:ascii="黑体" w:hAnsi="宋体" w:eastAsia="黑体" w:cs="黑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01AE3">
            <w:pPr>
              <w:jc w:val="center"/>
              <w:rPr>
                <w:rFonts w:hint="eastAsia" w:ascii="黑体" w:hAnsi="宋体" w:eastAsia="黑体" w:cs="黑体"/>
                <w:i w:val="0"/>
                <w:iCs w:val="0"/>
                <w:color w:val="000000"/>
                <w:sz w:val="18"/>
                <w:szCs w:val="18"/>
                <w:u w:val="none"/>
              </w:rPr>
            </w:pPr>
          </w:p>
        </w:tc>
      </w:tr>
      <w:tr w14:paraId="312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9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22F2E">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18"/>
                <w:szCs w:val="18"/>
                <w:u w:val="none"/>
              </w:rPr>
            </w:pPr>
            <w:r>
              <w:rPr>
                <w:rFonts w:hint="default" w:ascii="方正小标宋_GBK" w:hAnsi="方正小标宋_GBK" w:eastAsia="方正小标宋_GBK" w:cs="方正小标宋_GBK"/>
                <w:i w:val="0"/>
                <w:iCs w:val="0"/>
                <w:color w:val="000000"/>
                <w:kern w:val="0"/>
                <w:sz w:val="18"/>
                <w:szCs w:val="18"/>
                <w:u w:val="none"/>
                <w:lang w:val="en-US" w:eastAsia="zh-CN" w:bidi="ar"/>
              </w:rPr>
              <w:t>法定公开事项</w:t>
            </w:r>
          </w:p>
        </w:tc>
        <w:tc>
          <w:tcPr>
            <w:tcW w:w="19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7ECF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政策</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7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规章</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622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□行政法规</w:t>
            </w:r>
          </w:p>
        </w:tc>
        <w:tc>
          <w:tcPr>
            <w:tcW w:w="3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36D6A">
            <w:pPr>
              <w:pStyle w:val="2"/>
              <w:bidi w:val="0"/>
              <w:rPr>
                <w:rFonts w:hint="eastAsia"/>
                <w:sz w:val="18"/>
                <w:szCs w:val="18"/>
              </w:rPr>
            </w:pPr>
            <w:r>
              <w:rPr>
                <w:rFonts w:hint="eastAsia"/>
                <w:sz w:val="18"/>
                <w:szCs w:val="18"/>
                <w:lang w:val="en-US" w:eastAsia="zh-CN"/>
              </w:rPr>
              <w:t>《政府信息公开条例》第二十条第一款</w:t>
            </w:r>
          </w:p>
        </w:tc>
        <w:tc>
          <w:tcPr>
            <w:tcW w:w="1784" w:type="dxa"/>
            <w:vMerge w:val="restart"/>
            <w:tcBorders>
              <w:top w:val="single" w:color="000000" w:sz="4" w:space="0"/>
              <w:left w:val="single" w:color="000000" w:sz="4" w:space="0"/>
              <w:right w:val="single" w:color="000000" w:sz="4" w:space="0"/>
            </w:tcBorders>
            <w:shd w:val="clear" w:color="auto" w:fill="auto"/>
            <w:vAlign w:val="center"/>
          </w:tcPr>
          <w:p w14:paraId="26912829">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Style w:val="5"/>
                <w:color w:val="auto"/>
                <w:sz w:val="18"/>
                <w:szCs w:val="18"/>
                <w:lang w:val="en-US" w:eastAsia="zh-CN" w:bidi="ar"/>
              </w:rPr>
              <w:t>县政府办公室</w:t>
            </w:r>
          </w:p>
        </w:tc>
        <w:tc>
          <w:tcPr>
            <w:tcW w:w="3285" w:type="dxa"/>
            <w:vMerge w:val="restart"/>
            <w:tcBorders>
              <w:top w:val="single" w:color="000000" w:sz="4" w:space="0"/>
              <w:left w:val="single" w:color="000000" w:sz="4" w:space="0"/>
              <w:right w:val="single" w:color="000000" w:sz="4" w:space="0"/>
            </w:tcBorders>
            <w:shd w:val="clear" w:color="auto" w:fill="auto"/>
            <w:vAlign w:val="center"/>
          </w:tcPr>
          <w:p w14:paraId="47354672">
            <w:pPr>
              <w:keepNext w:val="0"/>
              <w:keepLines w:val="0"/>
              <w:widowControl/>
              <w:suppressLineNumbers w:val="0"/>
              <w:jc w:val="left"/>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县政府门户网</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14:paraId="5D39D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公开事项信息形成或变更之日起20个工作日内公开</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0CCFF">
            <w:pPr>
              <w:jc w:val="center"/>
              <w:rPr>
                <w:rFonts w:hint="eastAsia" w:ascii="宋体" w:hAnsi="宋体" w:eastAsia="宋体" w:cs="宋体"/>
                <w:i w:val="0"/>
                <w:iCs w:val="0"/>
                <w:color w:val="FF0000"/>
                <w:sz w:val="18"/>
                <w:szCs w:val="18"/>
                <w:u w:val="none"/>
              </w:rPr>
            </w:pPr>
          </w:p>
        </w:tc>
        <w:tc>
          <w:tcPr>
            <w:tcW w:w="1005" w:type="dxa"/>
            <w:vMerge w:val="restart"/>
            <w:tcBorders>
              <w:top w:val="single" w:color="000000" w:sz="4" w:space="0"/>
              <w:left w:val="single" w:color="000000" w:sz="4" w:space="0"/>
              <w:right w:val="single" w:color="000000" w:sz="4" w:space="0"/>
            </w:tcBorders>
            <w:shd w:val="clear" w:color="auto" w:fill="auto"/>
            <w:vAlign w:val="center"/>
          </w:tcPr>
          <w:p w14:paraId="443B244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0825-5420234</w:t>
            </w:r>
          </w:p>
        </w:tc>
      </w:tr>
      <w:tr w14:paraId="6E58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3BDD4">
            <w:pPr>
              <w:jc w:val="center"/>
              <w:rPr>
                <w:rFonts w:hint="default" w:ascii="方正小标宋_GBK" w:hAnsi="方正小标宋_GBK" w:eastAsia="方正小标宋_GBK" w:cs="方正小标宋_GBK"/>
                <w:i w:val="0"/>
                <w:iCs w:val="0"/>
                <w:color w:val="000000"/>
                <w:sz w:val="18"/>
                <w:szCs w:val="18"/>
                <w:u w:val="none"/>
              </w:rPr>
            </w:pPr>
          </w:p>
        </w:tc>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A4EE5">
            <w:pPr>
              <w:jc w:val="center"/>
              <w:rPr>
                <w:rFonts w:hint="eastAsia" w:ascii="黑体" w:hAnsi="宋体" w:eastAsia="黑体" w:cs="黑体"/>
                <w:i w:val="0"/>
                <w:iCs w:val="0"/>
                <w:color w:val="000000"/>
                <w:sz w:val="18"/>
                <w:szCs w:val="18"/>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9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行政规范性文件</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6BB0A">
            <w:pPr>
              <w:jc w:val="left"/>
              <w:rPr>
                <w:rFonts w:hint="eastAsia" w:ascii="宋体" w:hAnsi="宋体" w:eastAsia="宋体" w:cs="宋体"/>
                <w:i w:val="0"/>
                <w:iCs w:val="0"/>
                <w:color w:val="000000"/>
                <w:sz w:val="18"/>
                <w:szCs w:val="18"/>
                <w:u w:val="none"/>
              </w:rPr>
            </w:pPr>
          </w:p>
        </w:tc>
        <w:tc>
          <w:tcPr>
            <w:tcW w:w="3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3682D">
            <w:pPr>
              <w:jc w:val="left"/>
              <w:rPr>
                <w:rFonts w:hint="eastAsia" w:ascii="宋体" w:hAnsi="宋体" w:eastAsia="宋体" w:cs="宋体"/>
                <w:i w:val="0"/>
                <w:iCs w:val="0"/>
                <w:color w:val="000000"/>
                <w:sz w:val="18"/>
                <w:szCs w:val="18"/>
                <w:u w:val="none"/>
              </w:rPr>
            </w:pPr>
          </w:p>
        </w:tc>
        <w:tc>
          <w:tcPr>
            <w:tcW w:w="1784" w:type="dxa"/>
            <w:vMerge w:val="continue"/>
            <w:tcBorders>
              <w:left w:val="single" w:color="000000" w:sz="4" w:space="0"/>
              <w:right w:val="single" w:color="000000" w:sz="4" w:space="0"/>
            </w:tcBorders>
            <w:shd w:val="clear" w:color="auto" w:fill="auto"/>
            <w:noWrap/>
            <w:vAlign w:val="center"/>
          </w:tcPr>
          <w:p w14:paraId="3472FD50">
            <w:pPr>
              <w:rPr>
                <w:rFonts w:hint="eastAsia" w:ascii="宋体" w:hAnsi="宋体" w:eastAsia="宋体" w:cs="宋体"/>
                <w:i w:val="0"/>
                <w:iCs w:val="0"/>
                <w:color w:val="000000"/>
                <w:sz w:val="18"/>
                <w:szCs w:val="18"/>
                <w:u w:val="none"/>
                <w:lang w:eastAsia="zh-CN"/>
              </w:rPr>
            </w:pPr>
          </w:p>
        </w:tc>
        <w:tc>
          <w:tcPr>
            <w:tcW w:w="3285" w:type="dxa"/>
            <w:vMerge w:val="continue"/>
            <w:tcBorders>
              <w:left w:val="single" w:color="000000" w:sz="4" w:space="0"/>
              <w:right w:val="single" w:color="000000" w:sz="4" w:space="0"/>
            </w:tcBorders>
            <w:shd w:val="clear" w:color="auto" w:fill="auto"/>
            <w:noWrap/>
            <w:vAlign w:val="center"/>
          </w:tcPr>
          <w:p w14:paraId="5BCD3393">
            <w:pPr>
              <w:rPr>
                <w:rFonts w:hint="eastAsia" w:ascii="宋体" w:hAnsi="宋体" w:eastAsia="宋体" w:cs="宋体"/>
                <w:i w:val="0"/>
                <w:iCs w:val="0"/>
                <w:color w:val="000000"/>
                <w:sz w:val="18"/>
                <w:szCs w:val="18"/>
                <w:u w:val="none"/>
              </w:rPr>
            </w:pPr>
          </w:p>
        </w:tc>
        <w:tc>
          <w:tcPr>
            <w:tcW w:w="2055" w:type="dxa"/>
            <w:vMerge w:val="continue"/>
            <w:tcBorders>
              <w:left w:val="single" w:color="000000" w:sz="4" w:space="0"/>
              <w:right w:val="single" w:color="000000" w:sz="4" w:space="0"/>
            </w:tcBorders>
            <w:shd w:val="clear" w:color="auto" w:fill="auto"/>
            <w:noWrap/>
            <w:vAlign w:val="center"/>
          </w:tcPr>
          <w:p w14:paraId="44EF5651">
            <w:pP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D2739">
            <w:pPr>
              <w:jc w:val="center"/>
              <w:rPr>
                <w:rFonts w:hint="eastAsia" w:ascii="宋体" w:hAnsi="宋体" w:eastAsia="宋体" w:cs="宋体"/>
                <w:i w:val="0"/>
                <w:iCs w:val="0"/>
                <w:color w:val="FF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272A94FD">
            <w:pPr>
              <w:jc w:val="center"/>
              <w:rPr>
                <w:rFonts w:hint="eastAsia" w:ascii="宋体" w:hAnsi="宋体" w:eastAsia="宋体" w:cs="宋体"/>
                <w:i w:val="0"/>
                <w:iCs w:val="0"/>
                <w:color w:val="000000"/>
                <w:sz w:val="18"/>
                <w:szCs w:val="18"/>
                <w:u w:val="none"/>
              </w:rPr>
            </w:pPr>
          </w:p>
        </w:tc>
      </w:tr>
      <w:tr w14:paraId="3F35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FAAC1">
            <w:pPr>
              <w:jc w:val="center"/>
              <w:rPr>
                <w:rFonts w:hint="default" w:ascii="方正小标宋_GBK" w:hAnsi="方正小标宋_GBK" w:eastAsia="方正小标宋_GBK" w:cs="方正小标宋_GBK"/>
                <w:i w:val="0"/>
                <w:iCs w:val="0"/>
                <w:color w:val="000000"/>
                <w:sz w:val="18"/>
                <w:szCs w:val="18"/>
                <w:u w:val="none"/>
              </w:rPr>
            </w:pPr>
          </w:p>
        </w:tc>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CB587">
            <w:pPr>
              <w:jc w:val="center"/>
              <w:rPr>
                <w:rFonts w:hint="eastAsia" w:ascii="黑体" w:hAnsi="宋体" w:eastAsia="黑体" w:cs="黑体"/>
                <w:i w:val="0"/>
                <w:iCs w:val="0"/>
                <w:color w:val="000000"/>
                <w:sz w:val="18"/>
                <w:szCs w:val="18"/>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2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其他文件</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4F8ED">
            <w:pPr>
              <w:jc w:val="left"/>
              <w:rPr>
                <w:rFonts w:hint="eastAsia" w:ascii="宋体" w:hAnsi="宋体" w:eastAsia="宋体" w:cs="宋体"/>
                <w:i w:val="0"/>
                <w:iCs w:val="0"/>
                <w:color w:val="000000"/>
                <w:sz w:val="18"/>
                <w:szCs w:val="18"/>
                <w:u w:val="none"/>
              </w:rPr>
            </w:pPr>
          </w:p>
        </w:tc>
        <w:tc>
          <w:tcPr>
            <w:tcW w:w="3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4AD33">
            <w:pPr>
              <w:jc w:val="left"/>
              <w:rPr>
                <w:rFonts w:hint="eastAsia" w:ascii="宋体" w:hAnsi="宋体" w:eastAsia="宋体" w:cs="宋体"/>
                <w:i w:val="0"/>
                <w:iCs w:val="0"/>
                <w:color w:val="000000"/>
                <w:sz w:val="18"/>
                <w:szCs w:val="18"/>
                <w:u w:val="none"/>
              </w:rPr>
            </w:pPr>
          </w:p>
        </w:tc>
        <w:tc>
          <w:tcPr>
            <w:tcW w:w="1784" w:type="dxa"/>
            <w:vMerge w:val="continue"/>
            <w:tcBorders>
              <w:left w:val="single" w:color="000000" w:sz="4" w:space="0"/>
              <w:right w:val="single" w:color="000000" w:sz="4" w:space="0"/>
            </w:tcBorders>
            <w:shd w:val="clear" w:color="auto" w:fill="auto"/>
            <w:noWrap/>
            <w:vAlign w:val="center"/>
          </w:tcPr>
          <w:p w14:paraId="66299AA1">
            <w:pP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noWrap/>
            <w:vAlign w:val="center"/>
          </w:tcPr>
          <w:p w14:paraId="0CEC14D0">
            <w:pPr>
              <w:rPr>
                <w:rFonts w:hint="eastAsia" w:ascii="宋体" w:hAnsi="宋体" w:eastAsia="宋体" w:cs="宋体"/>
                <w:i w:val="0"/>
                <w:iCs w:val="0"/>
                <w:color w:val="000000"/>
                <w:sz w:val="18"/>
                <w:szCs w:val="18"/>
                <w:u w:val="none"/>
              </w:rPr>
            </w:pPr>
          </w:p>
        </w:tc>
        <w:tc>
          <w:tcPr>
            <w:tcW w:w="2055" w:type="dxa"/>
            <w:vMerge w:val="continue"/>
            <w:tcBorders>
              <w:left w:val="single" w:color="000000" w:sz="4" w:space="0"/>
              <w:right w:val="single" w:color="000000" w:sz="4" w:space="0"/>
            </w:tcBorders>
            <w:shd w:val="clear" w:color="auto" w:fill="auto"/>
            <w:noWrap/>
            <w:vAlign w:val="center"/>
          </w:tcPr>
          <w:p w14:paraId="59540312">
            <w:pP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CA232">
            <w:pPr>
              <w:jc w:val="center"/>
              <w:rPr>
                <w:rFonts w:hint="eastAsia" w:ascii="宋体" w:hAnsi="宋体" w:eastAsia="宋体" w:cs="宋体"/>
                <w:i w:val="0"/>
                <w:iCs w:val="0"/>
                <w:color w:val="FF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21534E02">
            <w:pPr>
              <w:jc w:val="center"/>
              <w:rPr>
                <w:rFonts w:hint="eastAsia" w:ascii="宋体" w:hAnsi="宋体" w:eastAsia="宋体" w:cs="宋体"/>
                <w:i w:val="0"/>
                <w:iCs w:val="0"/>
                <w:color w:val="000000"/>
                <w:sz w:val="18"/>
                <w:szCs w:val="18"/>
                <w:u w:val="none"/>
              </w:rPr>
            </w:pPr>
          </w:p>
        </w:tc>
      </w:tr>
      <w:tr w14:paraId="5A88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11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D8698">
            <w:pPr>
              <w:jc w:val="center"/>
              <w:rPr>
                <w:rFonts w:hint="default" w:ascii="方正小标宋_GBK" w:hAnsi="方正小标宋_GBK" w:eastAsia="方正小标宋_GBK" w:cs="方正小标宋_GBK"/>
                <w:i w:val="0"/>
                <w:iCs w:val="0"/>
                <w:color w:val="000000"/>
                <w:sz w:val="18"/>
                <w:szCs w:val="18"/>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B6453">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机关简介</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52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机关职能、机构设置、办公地址、办公时间、联系方式、负责人姓名</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76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□行政法规</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96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《政府信息公开条例》第二十条第二款</w:t>
            </w:r>
          </w:p>
        </w:tc>
        <w:tc>
          <w:tcPr>
            <w:tcW w:w="1784" w:type="dxa"/>
            <w:vMerge w:val="continue"/>
            <w:tcBorders>
              <w:left w:val="single" w:color="000000" w:sz="4" w:space="0"/>
              <w:right w:val="single" w:color="000000" w:sz="4" w:space="0"/>
            </w:tcBorders>
            <w:shd w:val="clear" w:color="auto" w:fill="auto"/>
            <w:vAlign w:val="center"/>
          </w:tcPr>
          <w:p w14:paraId="6AE783CF">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4FC0902C">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right w:val="single" w:color="000000" w:sz="4" w:space="0"/>
            </w:tcBorders>
            <w:shd w:val="clear" w:color="auto" w:fill="auto"/>
            <w:vAlign w:val="center"/>
          </w:tcPr>
          <w:p w14:paraId="27689ECD">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87C6">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0D5AF84D">
            <w:pPr>
              <w:jc w:val="center"/>
              <w:rPr>
                <w:rFonts w:hint="eastAsia" w:ascii="宋体" w:hAnsi="宋体" w:eastAsia="宋体" w:cs="宋体"/>
                <w:i w:val="0"/>
                <w:iCs w:val="0"/>
                <w:color w:val="000000"/>
                <w:sz w:val="18"/>
                <w:szCs w:val="18"/>
                <w:u w:val="none"/>
              </w:rPr>
            </w:pPr>
          </w:p>
        </w:tc>
      </w:tr>
      <w:tr w14:paraId="0C3F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8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2B1A8">
            <w:pPr>
              <w:jc w:val="center"/>
              <w:rPr>
                <w:rFonts w:hint="default" w:ascii="方正小标宋_GBK" w:hAnsi="方正小标宋_GBK" w:eastAsia="方正小标宋_GBK" w:cs="方正小标宋_GBK"/>
                <w:i w:val="0"/>
                <w:iCs w:val="0"/>
                <w:color w:val="000000"/>
                <w:sz w:val="18"/>
                <w:szCs w:val="18"/>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512D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规划信息</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5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国民经济和社会发展规划、专项规划、区域规划及相关政策</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7E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□行政法规</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27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《政府信息公开条例》第二十条第三款</w:t>
            </w:r>
          </w:p>
        </w:tc>
        <w:tc>
          <w:tcPr>
            <w:tcW w:w="1784" w:type="dxa"/>
            <w:vMerge w:val="continue"/>
            <w:tcBorders>
              <w:left w:val="single" w:color="000000" w:sz="4" w:space="0"/>
              <w:right w:val="single" w:color="000000" w:sz="4" w:space="0"/>
            </w:tcBorders>
            <w:shd w:val="clear" w:color="auto" w:fill="auto"/>
            <w:vAlign w:val="center"/>
          </w:tcPr>
          <w:p w14:paraId="459EBC41">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63F89F37">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right w:val="single" w:color="000000" w:sz="4" w:space="0"/>
            </w:tcBorders>
            <w:shd w:val="clear" w:color="auto" w:fill="auto"/>
            <w:vAlign w:val="center"/>
          </w:tcPr>
          <w:p w14:paraId="7763D302">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B488">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57248E20">
            <w:pPr>
              <w:jc w:val="center"/>
              <w:rPr>
                <w:rFonts w:hint="eastAsia" w:ascii="宋体" w:hAnsi="宋体" w:eastAsia="宋体" w:cs="宋体"/>
                <w:i w:val="0"/>
                <w:iCs w:val="0"/>
                <w:color w:val="000000"/>
                <w:sz w:val="18"/>
                <w:szCs w:val="18"/>
                <w:u w:val="none"/>
              </w:rPr>
            </w:pPr>
          </w:p>
        </w:tc>
      </w:tr>
      <w:tr w14:paraId="1A48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11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ADC83">
            <w:pPr>
              <w:jc w:val="center"/>
              <w:rPr>
                <w:rFonts w:hint="default" w:ascii="方正小标宋_GBK" w:hAnsi="方正小标宋_GBK" w:eastAsia="方正小标宋_GBK" w:cs="方正小标宋_GBK"/>
                <w:i w:val="0"/>
                <w:iCs w:val="0"/>
                <w:color w:val="000000"/>
                <w:sz w:val="18"/>
                <w:szCs w:val="18"/>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86E23">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统计信息</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F1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国民经济和社会发展统计信息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05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B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1.《中华人民共和国统计法》第二十六条、二十七条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2.《政府信息公开条例》第二十条第四款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w:t>
            </w:r>
          </w:p>
        </w:tc>
        <w:tc>
          <w:tcPr>
            <w:tcW w:w="1784" w:type="dxa"/>
            <w:vMerge w:val="continue"/>
            <w:tcBorders>
              <w:left w:val="single" w:color="000000" w:sz="4" w:space="0"/>
              <w:right w:val="single" w:color="000000" w:sz="4" w:space="0"/>
            </w:tcBorders>
            <w:shd w:val="clear" w:color="auto" w:fill="auto"/>
            <w:vAlign w:val="center"/>
          </w:tcPr>
          <w:p w14:paraId="6581F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208A1950">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14:paraId="23E8DCC7">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7EFE">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65F7EEFE">
            <w:pPr>
              <w:jc w:val="center"/>
              <w:rPr>
                <w:rFonts w:hint="eastAsia" w:ascii="宋体" w:hAnsi="宋体" w:eastAsia="宋体" w:cs="宋体"/>
                <w:i w:val="0"/>
                <w:iCs w:val="0"/>
                <w:color w:val="000000"/>
                <w:sz w:val="18"/>
                <w:szCs w:val="18"/>
                <w:u w:val="none"/>
              </w:rPr>
            </w:pPr>
          </w:p>
        </w:tc>
      </w:tr>
      <w:tr w14:paraId="6C2D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14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9E00B">
            <w:pPr>
              <w:jc w:val="center"/>
              <w:rPr>
                <w:rFonts w:hint="default" w:ascii="方正小标宋_GBK" w:hAnsi="方正小标宋_GBK" w:eastAsia="方正小标宋_GBK" w:cs="方正小标宋_GBK"/>
                <w:i w:val="0"/>
                <w:iCs w:val="0"/>
                <w:color w:val="000000"/>
                <w:sz w:val="18"/>
                <w:szCs w:val="18"/>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73BE3">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公共服务</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4E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 （具体事项）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依据、条件、程序</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D5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□行政法规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C2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《政府信息公开条例》第二十条第五款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w:t>
            </w:r>
          </w:p>
        </w:tc>
        <w:tc>
          <w:tcPr>
            <w:tcW w:w="1784" w:type="dxa"/>
            <w:vMerge w:val="continue"/>
            <w:tcBorders>
              <w:left w:val="single" w:color="000000" w:sz="4" w:space="0"/>
              <w:right w:val="single" w:color="000000" w:sz="4" w:space="0"/>
            </w:tcBorders>
            <w:shd w:val="clear" w:color="auto" w:fill="auto"/>
            <w:vAlign w:val="center"/>
          </w:tcPr>
          <w:p w14:paraId="5C4105E7">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52AF044C">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right w:val="single" w:color="000000" w:sz="4" w:space="0"/>
            </w:tcBorders>
            <w:shd w:val="clear" w:color="auto" w:fill="auto"/>
            <w:vAlign w:val="center"/>
          </w:tcPr>
          <w:p w14:paraId="15187230">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公开事项信息形成或变更之日起20个工作日内公开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FD10">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374E1235">
            <w:pPr>
              <w:jc w:val="center"/>
              <w:rPr>
                <w:rFonts w:hint="eastAsia" w:ascii="宋体" w:hAnsi="宋体" w:eastAsia="宋体" w:cs="宋体"/>
                <w:i w:val="0"/>
                <w:iCs w:val="0"/>
                <w:color w:val="000000"/>
                <w:sz w:val="18"/>
                <w:szCs w:val="18"/>
                <w:u w:val="none"/>
              </w:rPr>
            </w:pPr>
          </w:p>
        </w:tc>
      </w:tr>
      <w:tr w14:paraId="18A4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13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1F3FA">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18"/>
                <w:szCs w:val="18"/>
                <w:u w:val="none"/>
              </w:rPr>
            </w:pPr>
            <w:r>
              <w:rPr>
                <w:rFonts w:hint="default" w:ascii="方正小标宋_GBK" w:hAnsi="方正小标宋_GBK" w:eastAsia="方正小标宋_GBK" w:cs="方正小标宋_GBK"/>
                <w:i w:val="0"/>
                <w:iCs w:val="0"/>
                <w:color w:val="000000"/>
                <w:kern w:val="0"/>
                <w:sz w:val="18"/>
                <w:szCs w:val="18"/>
                <w:u w:val="none"/>
                <w:lang w:val="en-US" w:eastAsia="zh-CN" w:bidi="ar"/>
              </w:rPr>
              <w:t>法定公开事项</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B689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财务信息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09F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预算决算</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6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财政预算、决算信息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C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ED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《中华人民共和国预算法》第十四条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《政府信息公开条例》第二十条第七款</w:t>
            </w:r>
          </w:p>
        </w:tc>
        <w:tc>
          <w:tcPr>
            <w:tcW w:w="1784" w:type="dxa"/>
            <w:vMerge w:val="continue"/>
            <w:tcBorders>
              <w:left w:val="single" w:color="000000" w:sz="4" w:space="0"/>
              <w:right w:val="single" w:color="000000" w:sz="4" w:space="0"/>
            </w:tcBorders>
            <w:shd w:val="clear" w:color="auto" w:fill="auto"/>
            <w:vAlign w:val="center"/>
          </w:tcPr>
          <w:p w14:paraId="38C0643D">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00DD3D05">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right w:val="single" w:color="000000" w:sz="4" w:space="0"/>
            </w:tcBorders>
            <w:shd w:val="clear" w:color="auto" w:fill="auto"/>
            <w:vAlign w:val="center"/>
          </w:tcPr>
          <w:p w14:paraId="24CC76E3">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4444">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775AF9A5">
            <w:pPr>
              <w:jc w:val="center"/>
              <w:rPr>
                <w:rFonts w:hint="eastAsia" w:ascii="宋体" w:hAnsi="宋体" w:eastAsia="宋体" w:cs="宋体"/>
                <w:i w:val="0"/>
                <w:iCs w:val="0"/>
                <w:color w:val="000000"/>
                <w:sz w:val="18"/>
                <w:szCs w:val="18"/>
                <w:u w:val="none"/>
              </w:rPr>
            </w:pPr>
          </w:p>
        </w:tc>
      </w:tr>
      <w:tr w14:paraId="7CFD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4C3B3">
            <w:pPr>
              <w:jc w:val="center"/>
              <w:rPr>
                <w:rFonts w:hint="default" w:ascii="方正小标宋_GBK" w:hAnsi="方正小标宋_GBK" w:eastAsia="方正小标宋_GBK" w:cs="方正小标宋_GBK"/>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6B4C3">
            <w:pPr>
              <w:jc w:val="center"/>
              <w:rPr>
                <w:rFonts w:hint="eastAsia" w:ascii="黑体" w:hAnsi="宋体" w:eastAsia="黑体" w:cs="黑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0C4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收费项目</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8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行政事业性收费项目及其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依据、标准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14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□行政法规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8B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《政府信息公开条例》第二十条第八款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w:t>
            </w:r>
          </w:p>
        </w:tc>
        <w:tc>
          <w:tcPr>
            <w:tcW w:w="1784" w:type="dxa"/>
            <w:vMerge w:val="continue"/>
            <w:tcBorders>
              <w:left w:val="single" w:color="000000" w:sz="4" w:space="0"/>
              <w:right w:val="single" w:color="000000" w:sz="4" w:space="0"/>
            </w:tcBorders>
            <w:shd w:val="clear" w:color="auto" w:fill="auto"/>
            <w:vAlign w:val="center"/>
          </w:tcPr>
          <w:p w14:paraId="0C1F98D7">
            <w:pPr>
              <w:jc w:val="center"/>
              <w:rPr>
                <w:rFonts w:hint="eastAsia" w:ascii="宋体" w:hAnsi="宋体" w:eastAsia="宋体" w:cs="宋体"/>
                <w:i w:val="0"/>
                <w:iCs w:val="0"/>
                <w:color w:val="000000"/>
                <w:sz w:val="18"/>
                <w:szCs w:val="18"/>
                <w:u w:val="none"/>
                <w:lang w:eastAsia="zh-CN"/>
              </w:rPr>
            </w:pPr>
          </w:p>
        </w:tc>
        <w:tc>
          <w:tcPr>
            <w:tcW w:w="3285" w:type="dxa"/>
            <w:vMerge w:val="continue"/>
            <w:tcBorders>
              <w:left w:val="single" w:color="000000" w:sz="4" w:space="0"/>
              <w:right w:val="single" w:color="000000" w:sz="4" w:space="0"/>
            </w:tcBorders>
            <w:shd w:val="clear" w:color="auto" w:fill="auto"/>
            <w:vAlign w:val="center"/>
          </w:tcPr>
          <w:p w14:paraId="1AF8566F">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right w:val="single" w:color="000000" w:sz="4" w:space="0"/>
            </w:tcBorders>
            <w:shd w:val="clear" w:color="auto" w:fill="auto"/>
            <w:vAlign w:val="center"/>
          </w:tcPr>
          <w:p w14:paraId="12874F70">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9044">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12E72535">
            <w:pPr>
              <w:jc w:val="center"/>
              <w:rPr>
                <w:rFonts w:hint="eastAsia" w:ascii="宋体" w:hAnsi="宋体" w:eastAsia="宋体" w:cs="宋体"/>
                <w:i w:val="0"/>
                <w:iCs w:val="0"/>
                <w:color w:val="000000"/>
                <w:sz w:val="18"/>
                <w:szCs w:val="18"/>
                <w:u w:val="none"/>
              </w:rPr>
            </w:pPr>
          </w:p>
        </w:tc>
      </w:tr>
      <w:tr w14:paraId="55C9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11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839D3">
            <w:pPr>
              <w:jc w:val="center"/>
              <w:rPr>
                <w:rFonts w:hint="default" w:ascii="方正小标宋_GBK" w:hAnsi="方正小标宋_GBK" w:eastAsia="方正小标宋_GBK" w:cs="方正小标宋_GBK"/>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8B458">
            <w:pPr>
              <w:jc w:val="center"/>
              <w:rPr>
                <w:rFonts w:hint="eastAsia" w:ascii="黑体" w:hAnsi="宋体" w:eastAsia="黑体" w:cs="黑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583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政府采购</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2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政府集中采购项目的目录、标准及实施情况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3A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15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《中华人民共和国政府采购法》第六十三条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《政府采购法实施条例》第八条等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《政府信息公开条例》第二十条第九款</w:t>
            </w:r>
          </w:p>
        </w:tc>
        <w:tc>
          <w:tcPr>
            <w:tcW w:w="1784" w:type="dxa"/>
            <w:vMerge w:val="continue"/>
            <w:tcBorders>
              <w:left w:val="single" w:color="000000" w:sz="4" w:space="0"/>
              <w:right w:val="single" w:color="000000" w:sz="4" w:space="0"/>
            </w:tcBorders>
            <w:shd w:val="clear" w:color="auto" w:fill="auto"/>
            <w:vAlign w:val="center"/>
          </w:tcPr>
          <w:p w14:paraId="042E1E5F">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6E3B3478">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14:paraId="24A8993A">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BC6D">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0C68D702">
            <w:pPr>
              <w:jc w:val="center"/>
              <w:rPr>
                <w:rFonts w:hint="eastAsia" w:ascii="宋体" w:hAnsi="宋体" w:eastAsia="宋体" w:cs="宋体"/>
                <w:i w:val="0"/>
                <w:iCs w:val="0"/>
                <w:color w:val="000000"/>
                <w:sz w:val="18"/>
                <w:szCs w:val="18"/>
                <w:u w:val="none"/>
              </w:rPr>
            </w:pPr>
          </w:p>
        </w:tc>
      </w:tr>
      <w:tr w14:paraId="02F98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7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B7A8B">
            <w:pPr>
              <w:jc w:val="center"/>
              <w:rPr>
                <w:rFonts w:hint="default" w:ascii="方正小标宋_GBK" w:hAnsi="方正小标宋_GBK" w:eastAsia="方正小标宋_GBK" w:cs="方正小标宋_GBK"/>
                <w:i w:val="0"/>
                <w:iCs w:val="0"/>
                <w:color w:val="000000"/>
                <w:sz w:val="18"/>
                <w:szCs w:val="18"/>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85AB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重大民生信息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A08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乡村振兴</w:t>
            </w:r>
          </w:p>
        </w:tc>
        <w:tc>
          <w:tcPr>
            <w:tcW w:w="3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D2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政策、措施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及其实施情况</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B74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□地方性法规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□行政规范性文件</w:t>
            </w:r>
          </w:p>
        </w:tc>
        <w:tc>
          <w:tcPr>
            <w:tcW w:w="3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152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《政府信息公开条例》第二十条第十一款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w:t>
            </w:r>
          </w:p>
        </w:tc>
        <w:tc>
          <w:tcPr>
            <w:tcW w:w="1784" w:type="dxa"/>
            <w:vMerge w:val="continue"/>
            <w:tcBorders>
              <w:left w:val="single" w:color="000000" w:sz="4" w:space="0"/>
              <w:right w:val="single" w:color="000000" w:sz="4" w:space="0"/>
            </w:tcBorders>
            <w:shd w:val="clear" w:color="auto" w:fill="auto"/>
            <w:vAlign w:val="center"/>
          </w:tcPr>
          <w:p w14:paraId="5880CAC1">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24E2A41F">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right w:val="single" w:color="000000" w:sz="4" w:space="0"/>
            </w:tcBorders>
            <w:shd w:val="clear" w:color="auto" w:fill="auto"/>
            <w:vAlign w:val="center"/>
          </w:tcPr>
          <w:p w14:paraId="325C5AAE">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公开事项信息形成或变更之日起20个工作日内公开</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9981C">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3F85BC3A">
            <w:pPr>
              <w:rPr>
                <w:rFonts w:hint="eastAsia" w:ascii="宋体" w:hAnsi="宋体" w:eastAsia="宋体" w:cs="宋体"/>
                <w:i w:val="0"/>
                <w:iCs w:val="0"/>
                <w:color w:val="000000"/>
                <w:sz w:val="18"/>
                <w:szCs w:val="18"/>
                <w:u w:val="none"/>
              </w:rPr>
            </w:pPr>
          </w:p>
        </w:tc>
      </w:tr>
      <w:tr w14:paraId="2CB7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7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D18E3">
            <w:pPr>
              <w:jc w:val="center"/>
              <w:rPr>
                <w:rFonts w:hint="default" w:ascii="方正小标宋_GBK" w:hAnsi="方正小标宋_GBK" w:eastAsia="方正小标宋_GBK" w:cs="方正小标宋_GBK"/>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23FA9">
            <w:pPr>
              <w:jc w:val="center"/>
              <w:rPr>
                <w:rFonts w:hint="eastAsia" w:ascii="黑体" w:hAnsi="宋体" w:eastAsia="黑体" w:cs="黑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61A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教育信息</w:t>
            </w: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B8CD9">
            <w:pPr>
              <w:jc w:val="center"/>
              <w:rPr>
                <w:rFonts w:hint="eastAsia" w:ascii="宋体" w:hAnsi="宋体" w:eastAsia="宋体" w:cs="宋体"/>
                <w:i w:val="0"/>
                <w:iCs w:val="0"/>
                <w:color w:val="000000"/>
                <w:sz w:val="18"/>
                <w:szCs w:val="18"/>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6C233">
            <w:pPr>
              <w:jc w:val="left"/>
              <w:rPr>
                <w:rFonts w:hint="eastAsia" w:ascii="宋体" w:hAnsi="宋体" w:eastAsia="宋体" w:cs="宋体"/>
                <w:i w:val="0"/>
                <w:iCs w:val="0"/>
                <w:color w:val="000000"/>
                <w:sz w:val="18"/>
                <w:szCs w:val="18"/>
                <w:u w:val="none"/>
              </w:rPr>
            </w:pPr>
          </w:p>
        </w:tc>
        <w:tc>
          <w:tcPr>
            <w:tcW w:w="3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2F2F6">
            <w:pPr>
              <w:jc w:val="left"/>
              <w:rPr>
                <w:rFonts w:hint="eastAsia" w:ascii="宋体" w:hAnsi="宋体" w:eastAsia="宋体" w:cs="宋体"/>
                <w:i w:val="0"/>
                <w:iCs w:val="0"/>
                <w:color w:val="000000"/>
                <w:sz w:val="18"/>
                <w:szCs w:val="18"/>
                <w:u w:val="none"/>
              </w:rPr>
            </w:pPr>
          </w:p>
        </w:tc>
        <w:tc>
          <w:tcPr>
            <w:tcW w:w="1784" w:type="dxa"/>
            <w:vMerge w:val="continue"/>
            <w:tcBorders>
              <w:left w:val="single" w:color="000000" w:sz="4" w:space="0"/>
              <w:right w:val="single" w:color="000000" w:sz="4" w:space="0"/>
            </w:tcBorders>
            <w:shd w:val="clear" w:color="auto" w:fill="auto"/>
            <w:vAlign w:val="center"/>
          </w:tcPr>
          <w:p w14:paraId="3523D111">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790475CB">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right w:val="single" w:color="000000" w:sz="4" w:space="0"/>
            </w:tcBorders>
            <w:shd w:val="clear" w:color="auto" w:fill="auto"/>
            <w:vAlign w:val="center"/>
          </w:tcPr>
          <w:p w14:paraId="1A38690F">
            <w:pPr>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7462B">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61C7C70C">
            <w:pPr>
              <w:rPr>
                <w:rFonts w:hint="eastAsia" w:ascii="宋体" w:hAnsi="宋体" w:eastAsia="宋体" w:cs="宋体"/>
                <w:i w:val="0"/>
                <w:iCs w:val="0"/>
                <w:color w:val="000000"/>
                <w:sz w:val="18"/>
                <w:szCs w:val="18"/>
                <w:u w:val="none"/>
              </w:rPr>
            </w:pPr>
          </w:p>
        </w:tc>
      </w:tr>
      <w:tr w14:paraId="7FE05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7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CA7BF">
            <w:pPr>
              <w:jc w:val="center"/>
              <w:rPr>
                <w:rFonts w:hint="default" w:ascii="方正小标宋_GBK" w:hAnsi="方正小标宋_GBK" w:eastAsia="方正小标宋_GBK" w:cs="方正小标宋_GBK"/>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AF331">
            <w:pPr>
              <w:jc w:val="center"/>
              <w:rPr>
                <w:rFonts w:hint="eastAsia" w:ascii="黑体" w:hAnsi="宋体" w:eastAsia="黑体" w:cs="黑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484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医疗卫生</w:t>
            </w: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D59C9">
            <w:pPr>
              <w:jc w:val="center"/>
              <w:rPr>
                <w:rFonts w:hint="eastAsia" w:ascii="宋体" w:hAnsi="宋体" w:eastAsia="宋体" w:cs="宋体"/>
                <w:i w:val="0"/>
                <w:iCs w:val="0"/>
                <w:color w:val="000000"/>
                <w:sz w:val="18"/>
                <w:szCs w:val="18"/>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0408B">
            <w:pPr>
              <w:jc w:val="left"/>
              <w:rPr>
                <w:rFonts w:hint="eastAsia" w:ascii="宋体" w:hAnsi="宋体" w:eastAsia="宋体" w:cs="宋体"/>
                <w:i w:val="0"/>
                <w:iCs w:val="0"/>
                <w:color w:val="000000"/>
                <w:sz w:val="18"/>
                <w:szCs w:val="18"/>
                <w:u w:val="none"/>
              </w:rPr>
            </w:pPr>
          </w:p>
        </w:tc>
        <w:tc>
          <w:tcPr>
            <w:tcW w:w="3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880CF">
            <w:pPr>
              <w:jc w:val="left"/>
              <w:rPr>
                <w:rFonts w:hint="eastAsia" w:ascii="宋体" w:hAnsi="宋体" w:eastAsia="宋体" w:cs="宋体"/>
                <w:i w:val="0"/>
                <w:iCs w:val="0"/>
                <w:color w:val="000000"/>
                <w:sz w:val="18"/>
                <w:szCs w:val="18"/>
                <w:u w:val="none"/>
              </w:rPr>
            </w:pPr>
          </w:p>
        </w:tc>
        <w:tc>
          <w:tcPr>
            <w:tcW w:w="1784" w:type="dxa"/>
            <w:vMerge w:val="continue"/>
            <w:tcBorders>
              <w:left w:val="single" w:color="000000" w:sz="4" w:space="0"/>
              <w:right w:val="single" w:color="000000" w:sz="4" w:space="0"/>
            </w:tcBorders>
            <w:shd w:val="clear" w:color="auto" w:fill="auto"/>
            <w:vAlign w:val="center"/>
          </w:tcPr>
          <w:p w14:paraId="7229EC99">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720E9F5A">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right w:val="single" w:color="000000" w:sz="4" w:space="0"/>
            </w:tcBorders>
            <w:shd w:val="clear" w:color="auto" w:fill="auto"/>
            <w:vAlign w:val="center"/>
          </w:tcPr>
          <w:p w14:paraId="3D70F265">
            <w:pPr>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307FF">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53E560A5">
            <w:pPr>
              <w:rPr>
                <w:rFonts w:hint="eastAsia" w:ascii="宋体" w:hAnsi="宋体" w:eastAsia="宋体" w:cs="宋体"/>
                <w:i w:val="0"/>
                <w:iCs w:val="0"/>
                <w:color w:val="000000"/>
                <w:sz w:val="18"/>
                <w:szCs w:val="18"/>
                <w:u w:val="none"/>
              </w:rPr>
            </w:pPr>
          </w:p>
        </w:tc>
      </w:tr>
      <w:tr w14:paraId="31E5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7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6D94">
            <w:pPr>
              <w:jc w:val="center"/>
              <w:rPr>
                <w:rFonts w:hint="default" w:ascii="方正小标宋_GBK" w:hAnsi="方正小标宋_GBK" w:eastAsia="方正小标宋_GBK" w:cs="方正小标宋_GBK"/>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58459">
            <w:pPr>
              <w:jc w:val="center"/>
              <w:rPr>
                <w:rFonts w:hint="eastAsia" w:ascii="黑体" w:hAnsi="宋体" w:eastAsia="黑体" w:cs="黑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737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社会保障</w:t>
            </w: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B0006">
            <w:pPr>
              <w:jc w:val="center"/>
              <w:rPr>
                <w:rFonts w:hint="eastAsia" w:ascii="宋体" w:hAnsi="宋体" w:eastAsia="宋体" w:cs="宋体"/>
                <w:i w:val="0"/>
                <w:iCs w:val="0"/>
                <w:color w:val="000000"/>
                <w:sz w:val="18"/>
                <w:szCs w:val="18"/>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F12D">
            <w:pPr>
              <w:jc w:val="left"/>
              <w:rPr>
                <w:rFonts w:hint="eastAsia" w:ascii="宋体" w:hAnsi="宋体" w:eastAsia="宋体" w:cs="宋体"/>
                <w:i w:val="0"/>
                <w:iCs w:val="0"/>
                <w:color w:val="000000"/>
                <w:sz w:val="18"/>
                <w:szCs w:val="18"/>
                <w:u w:val="none"/>
              </w:rPr>
            </w:pPr>
          </w:p>
        </w:tc>
        <w:tc>
          <w:tcPr>
            <w:tcW w:w="3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9AEFC">
            <w:pPr>
              <w:jc w:val="left"/>
              <w:rPr>
                <w:rFonts w:hint="eastAsia" w:ascii="宋体" w:hAnsi="宋体" w:eastAsia="宋体" w:cs="宋体"/>
                <w:i w:val="0"/>
                <w:iCs w:val="0"/>
                <w:color w:val="000000"/>
                <w:sz w:val="18"/>
                <w:szCs w:val="18"/>
                <w:u w:val="none"/>
              </w:rPr>
            </w:pPr>
          </w:p>
        </w:tc>
        <w:tc>
          <w:tcPr>
            <w:tcW w:w="1784" w:type="dxa"/>
            <w:vMerge w:val="continue"/>
            <w:tcBorders>
              <w:left w:val="single" w:color="000000" w:sz="4" w:space="0"/>
              <w:right w:val="single" w:color="000000" w:sz="4" w:space="0"/>
            </w:tcBorders>
            <w:shd w:val="clear" w:color="auto" w:fill="auto"/>
            <w:vAlign w:val="center"/>
          </w:tcPr>
          <w:p w14:paraId="1352DB72">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5F5F6411">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right w:val="single" w:color="000000" w:sz="4" w:space="0"/>
            </w:tcBorders>
            <w:shd w:val="clear" w:color="auto" w:fill="auto"/>
            <w:vAlign w:val="center"/>
          </w:tcPr>
          <w:p w14:paraId="60E50BCA">
            <w:pPr>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61E3F">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5325F856">
            <w:pPr>
              <w:rPr>
                <w:rFonts w:hint="eastAsia" w:ascii="宋体" w:hAnsi="宋体" w:eastAsia="宋体" w:cs="宋体"/>
                <w:i w:val="0"/>
                <w:iCs w:val="0"/>
                <w:color w:val="000000"/>
                <w:sz w:val="18"/>
                <w:szCs w:val="18"/>
                <w:u w:val="none"/>
              </w:rPr>
            </w:pPr>
          </w:p>
        </w:tc>
      </w:tr>
      <w:tr w14:paraId="5401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7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6DB99">
            <w:pPr>
              <w:jc w:val="center"/>
              <w:rPr>
                <w:rFonts w:hint="default" w:ascii="方正小标宋_GBK" w:hAnsi="方正小标宋_GBK" w:eastAsia="方正小标宋_GBK" w:cs="方正小标宋_GBK"/>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F430B">
            <w:pPr>
              <w:jc w:val="center"/>
              <w:rPr>
                <w:rFonts w:hint="eastAsia" w:ascii="黑体" w:hAnsi="宋体" w:eastAsia="黑体" w:cs="黑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C093">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促进就业</w:t>
            </w: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CD74F">
            <w:pPr>
              <w:jc w:val="center"/>
              <w:rPr>
                <w:rFonts w:hint="eastAsia" w:ascii="宋体" w:hAnsi="宋体" w:eastAsia="宋体" w:cs="宋体"/>
                <w:i w:val="0"/>
                <w:iCs w:val="0"/>
                <w:color w:val="000000"/>
                <w:sz w:val="18"/>
                <w:szCs w:val="18"/>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30C54">
            <w:pPr>
              <w:jc w:val="left"/>
              <w:rPr>
                <w:rFonts w:hint="eastAsia" w:ascii="宋体" w:hAnsi="宋体" w:eastAsia="宋体" w:cs="宋体"/>
                <w:i w:val="0"/>
                <w:iCs w:val="0"/>
                <w:color w:val="000000"/>
                <w:sz w:val="18"/>
                <w:szCs w:val="18"/>
                <w:u w:val="none"/>
              </w:rPr>
            </w:pPr>
          </w:p>
        </w:tc>
        <w:tc>
          <w:tcPr>
            <w:tcW w:w="3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0D9E5">
            <w:pPr>
              <w:jc w:val="left"/>
              <w:rPr>
                <w:rFonts w:hint="eastAsia" w:ascii="宋体" w:hAnsi="宋体" w:eastAsia="宋体" w:cs="宋体"/>
                <w:i w:val="0"/>
                <w:iCs w:val="0"/>
                <w:color w:val="000000"/>
                <w:sz w:val="18"/>
                <w:szCs w:val="18"/>
                <w:u w:val="none"/>
              </w:rPr>
            </w:pPr>
          </w:p>
        </w:tc>
        <w:tc>
          <w:tcPr>
            <w:tcW w:w="1784" w:type="dxa"/>
            <w:vMerge w:val="continue"/>
            <w:tcBorders>
              <w:left w:val="single" w:color="000000" w:sz="4" w:space="0"/>
              <w:right w:val="single" w:color="000000" w:sz="4" w:space="0"/>
            </w:tcBorders>
            <w:shd w:val="clear" w:color="auto" w:fill="auto"/>
            <w:vAlign w:val="center"/>
          </w:tcPr>
          <w:p w14:paraId="246A8E75">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74DE3E90">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right w:val="single" w:color="000000" w:sz="4" w:space="0"/>
            </w:tcBorders>
            <w:shd w:val="clear" w:color="auto" w:fill="auto"/>
            <w:vAlign w:val="center"/>
          </w:tcPr>
          <w:p w14:paraId="4832ACD4">
            <w:pPr>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38DDF">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52D986AB">
            <w:pPr>
              <w:rPr>
                <w:rFonts w:hint="eastAsia" w:ascii="宋体" w:hAnsi="宋体" w:eastAsia="宋体" w:cs="宋体"/>
                <w:i w:val="0"/>
                <w:iCs w:val="0"/>
                <w:color w:val="000000"/>
                <w:sz w:val="18"/>
                <w:szCs w:val="18"/>
                <w:u w:val="none"/>
              </w:rPr>
            </w:pPr>
          </w:p>
        </w:tc>
      </w:tr>
      <w:tr w14:paraId="2E11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16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EE199">
            <w:pPr>
              <w:jc w:val="center"/>
              <w:rPr>
                <w:rFonts w:hint="default" w:ascii="方正小标宋_GBK" w:hAnsi="方正小标宋_GBK" w:eastAsia="方正小标宋_GBK" w:cs="方正小标宋_GBK"/>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738A">
            <w:pPr>
              <w:jc w:val="center"/>
              <w:rPr>
                <w:rFonts w:hint="eastAsia" w:ascii="黑体" w:hAnsi="宋体" w:eastAsia="黑体" w:cs="黑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F7A4">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应急管理</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C3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应急预案、预警信息及应对情况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A6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□地方性法规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□行政规范性文件</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6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《政府信息公开条例》第二十条第十二款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w:t>
            </w:r>
          </w:p>
        </w:tc>
        <w:tc>
          <w:tcPr>
            <w:tcW w:w="1784" w:type="dxa"/>
            <w:vMerge w:val="continue"/>
            <w:tcBorders>
              <w:left w:val="single" w:color="000000" w:sz="4" w:space="0"/>
              <w:right w:val="single" w:color="000000" w:sz="4" w:space="0"/>
            </w:tcBorders>
            <w:shd w:val="clear" w:color="auto" w:fill="auto"/>
            <w:vAlign w:val="center"/>
          </w:tcPr>
          <w:p w14:paraId="2710D6D5">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685A187F">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right w:val="single" w:color="000000" w:sz="4" w:space="0"/>
            </w:tcBorders>
            <w:shd w:val="clear" w:color="auto" w:fill="auto"/>
            <w:vAlign w:val="center"/>
          </w:tcPr>
          <w:p w14:paraId="0578418E">
            <w:pPr>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10BBF">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4D22B083">
            <w:pPr>
              <w:rPr>
                <w:rFonts w:hint="eastAsia" w:ascii="宋体" w:hAnsi="宋体" w:eastAsia="宋体" w:cs="宋体"/>
                <w:i w:val="0"/>
                <w:iCs w:val="0"/>
                <w:color w:val="000000"/>
                <w:sz w:val="18"/>
                <w:szCs w:val="18"/>
                <w:u w:val="none"/>
              </w:rPr>
            </w:pPr>
          </w:p>
        </w:tc>
      </w:tr>
      <w:tr w14:paraId="50E74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8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63086">
            <w:pPr>
              <w:jc w:val="center"/>
              <w:rPr>
                <w:rFonts w:hint="default" w:ascii="方正小标宋_GBK" w:hAnsi="方正小标宋_GBK" w:eastAsia="方正小标宋_GBK" w:cs="方正小标宋_GBK"/>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C6CA4">
            <w:pPr>
              <w:jc w:val="center"/>
              <w:rPr>
                <w:rFonts w:hint="eastAsia" w:ascii="黑体" w:hAnsi="宋体" w:eastAsia="黑体" w:cs="黑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64E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生态环境</w:t>
            </w:r>
          </w:p>
        </w:tc>
        <w:tc>
          <w:tcPr>
            <w:tcW w:w="3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93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监督检查情况</w:t>
            </w:r>
            <w:r>
              <w:rPr>
                <w:rFonts w:hint="eastAsia" w:ascii="宋体" w:hAnsi="宋体" w:eastAsia="宋体" w:cs="宋体"/>
                <w:i w:val="0"/>
                <w:iCs w:val="0"/>
                <w:color w:val="000000"/>
                <w:kern w:val="0"/>
                <w:sz w:val="18"/>
                <w:szCs w:val="18"/>
                <w:u w:val="none"/>
                <w:lang w:val="en-US" w:eastAsia="zh-CN" w:bidi="ar"/>
              </w:rPr>
              <w:br w:type="textWrapping"/>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CBC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□地方性法规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□行政规范性文件</w:t>
            </w:r>
          </w:p>
        </w:tc>
        <w:tc>
          <w:tcPr>
            <w:tcW w:w="3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07B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《政府信息公开条例》第二十条第十三款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w:t>
            </w:r>
          </w:p>
        </w:tc>
        <w:tc>
          <w:tcPr>
            <w:tcW w:w="1784" w:type="dxa"/>
            <w:vMerge w:val="continue"/>
            <w:tcBorders>
              <w:left w:val="single" w:color="000000" w:sz="4" w:space="0"/>
              <w:right w:val="single" w:color="000000" w:sz="4" w:space="0"/>
            </w:tcBorders>
            <w:shd w:val="clear" w:color="auto" w:fill="auto"/>
            <w:vAlign w:val="center"/>
          </w:tcPr>
          <w:p w14:paraId="0B0924C7">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732CF076">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right w:val="single" w:color="000000" w:sz="4" w:space="0"/>
            </w:tcBorders>
            <w:shd w:val="clear" w:color="auto" w:fill="auto"/>
            <w:vAlign w:val="center"/>
          </w:tcPr>
          <w:p w14:paraId="6BFB33B0">
            <w:pPr>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D723">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7890914F">
            <w:pPr>
              <w:rPr>
                <w:rFonts w:hint="eastAsia" w:ascii="宋体" w:hAnsi="宋体" w:eastAsia="宋体" w:cs="宋体"/>
                <w:i w:val="0"/>
                <w:iCs w:val="0"/>
                <w:color w:val="000000"/>
                <w:sz w:val="18"/>
                <w:szCs w:val="18"/>
                <w:u w:val="none"/>
              </w:rPr>
            </w:pPr>
          </w:p>
        </w:tc>
      </w:tr>
      <w:tr w14:paraId="4A7C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8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193FB">
            <w:pPr>
              <w:jc w:val="center"/>
              <w:rPr>
                <w:rFonts w:hint="default" w:ascii="方正小标宋_GBK" w:hAnsi="方正小标宋_GBK" w:eastAsia="方正小标宋_GBK" w:cs="方正小标宋_GBK"/>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F8B4F">
            <w:pPr>
              <w:jc w:val="center"/>
              <w:rPr>
                <w:rFonts w:hint="eastAsia" w:ascii="黑体" w:hAnsi="宋体" w:eastAsia="黑体" w:cs="黑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18A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公共卫生</w:t>
            </w: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F3F22">
            <w:pPr>
              <w:jc w:val="center"/>
              <w:rPr>
                <w:rFonts w:hint="eastAsia" w:ascii="宋体" w:hAnsi="宋体" w:eastAsia="宋体" w:cs="宋体"/>
                <w:i w:val="0"/>
                <w:iCs w:val="0"/>
                <w:color w:val="000000"/>
                <w:sz w:val="18"/>
                <w:szCs w:val="18"/>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1382">
            <w:pPr>
              <w:jc w:val="left"/>
              <w:rPr>
                <w:rFonts w:hint="eastAsia" w:ascii="宋体" w:hAnsi="宋体" w:eastAsia="宋体" w:cs="宋体"/>
                <w:i w:val="0"/>
                <w:iCs w:val="0"/>
                <w:color w:val="000000"/>
                <w:sz w:val="18"/>
                <w:szCs w:val="18"/>
                <w:u w:val="none"/>
              </w:rPr>
            </w:pPr>
          </w:p>
        </w:tc>
        <w:tc>
          <w:tcPr>
            <w:tcW w:w="3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D051E">
            <w:pPr>
              <w:jc w:val="left"/>
              <w:rPr>
                <w:rFonts w:hint="eastAsia" w:ascii="宋体" w:hAnsi="宋体" w:eastAsia="宋体" w:cs="宋体"/>
                <w:i w:val="0"/>
                <w:iCs w:val="0"/>
                <w:color w:val="000000"/>
                <w:sz w:val="18"/>
                <w:szCs w:val="18"/>
                <w:u w:val="none"/>
              </w:rPr>
            </w:pPr>
          </w:p>
        </w:tc>
        <w:tc>
          <w:tcPr>
            <w:tcW w:w="1784" w:type="dxa"/>
            <w:vMerge w:val="continue"/>
            <w:tcBorders>
              <w:left w:val="single" w:color="000000" w:sz="4" w:space="0"/>
              <w:right w:val="single" w:color="000000" w:sz="4" w:space="0"/>
            </w:tcBorders>
            <w:shd w:val="clear" w:color="auto" w:fill="auto"/>
            <w:vAlign w:val="center"/>
          </w:tcPr>
          <w:p w14:paraId="017040C0">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54B9B9BE">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right w:val="single" w:color="000000" w:sz="4" w:space="0"/>
            </w:tcBorders>
            <w:shd w:val="clear" w:color="auto" w:fill="auto"/>
            <w:vAlign w:val="center"/>
          </w:tcPr>
          <w:p w14:paraId="50102324">
            <w:pPr>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659D3">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6C0D96DC">
            <w:pPr>
              <w:rPr>
                <w:rFonts w:hint="eastAsia" w:ascii="宋体" w:hAnsi="宋体" w:eastAsia="宋体" w:cs="宋体"/>
                <w:i w:val="0"/>
                <w:iCs w:val="0"/>
                <w:color w:val="000000"/>
                <w:sz w:val="18"/>
                <w:szCs w:val="18"/>
                <w:u w:val="none"/>
              </w:rPr>
            </w:pPr>
          </w:p>
        </w:tc>
      </w:tr>
      <w:tr w14:paraId="5D921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8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E8BD4">
            <w:pPr>
              <w:jc w:val="center"/>
              <w:rPr>
                <w:rFonts w:hint="default" w:ascii="方正小标宋_GBK" w:hAnsi="方正小标宋_GBK" w:eastAsia="方正小标宋_GBK" w:cs="方正小标宋_GBK"/>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F9AE8">
            <w:pPr>
              <w:jc w:val="center"/>
              <w:rPr>
                <w:rFonts w:hint="eastAsia" w:ascii="黑体" w:hAnsi="宋体" w:eastAsia="黑体" w:cs="黑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D0A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安全生产</w:t>
            </w: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48841">
            <w:pPr>
              <w:jc w:val="center"/>
              <w:rPr>
                <w:rFonts w:hint="eastAsia" w:ascii="宋体" w:hAnsi="宋体" w:eastAsia="宋体" w:cs="宋体"/>
                <w:i w:val="0"/>
                <w:iCs w:val="0"/>
                <w:color w:val="000000"/>
                <w:sz w:val="18"/>
                <w:szCs w:val="18"/>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00FD8">
            <w:pPr>
              <w:jc w:val="left"/>
              <w:rPr>
                <w:rFonts w:hint="eastAsia" w:ascii="宋体" w:hAnsi="宋体" w:eastAsia="宋体" w:cs="宋体"/>
                <w:i w:val="0"/>
                <w:iCs w:val="0"/>
                <w:color w:val="000000"/>
                <w:sz w:val="18"/>
                <w:szCs w:val="18"/>
                <w:u w:val="none"/>
              </w:rPr>
            </w:pPr>
          </w:p>
        </w:tc>
        <w:tc>
          <w:tcPr>
            <w:tcW w:w="3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B3263">
            <w:pPr>
              <w:jc w:val="left"/>
              <w:rPr>
                <w:rFonts w:hint="eastAsia" w:ascii="宋体" w:hAnsi="宋体" w:eastAsia="宋体" w:cs="宋体"/>
                <w:i w:val="0"/>
                <w:iCs w:val="0"/>
                <w:color w:val="000000"/>
                <w:sz w:val="18"/>
                <w:szCs w:val="18"/>
                <w:u w:val="none"/>
              </w:rPr>
            </w:pPr>
          </w:p>
        </w:tc>
        <w:tc>
          <w:tcPr>
            <w:tcW w:w="1784" w:type="dxa"/>
            <w:vMerge w:val="continue"/>
            <w:tcBorders>
              <w:left w:val="single" w:color="000000" w:sz="4" w:space="0"/>
              <w:right w:val="single" w:color="000000" w:sz="4" w:space="0"/>
            </w:tcBorders>
            <w:shd w:val="clear" w:color="auto" w:fill="auto"/>
            <w:vAlign w:val="center"/>
          </w:tcPr>
          <w:p w14:paraId="1FCAD312">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0B618453">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right w:val="single" w:color="000000" w:sz="4" w:space="0"/>
            </w:tcBorders>
            <w:shd w:val="clear" w:color="auto" w:fill="auto"/>
            <w:vAlign w:val="center"/>
          </w:tcPr>
          <w:p w14:paraId="41E14784">
            <w:pPr>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6D51D">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72E67B93">
            <w:pPr>
              <w:rPr>
                <w:rFonts w:hint="eastAsia" w:ascii="宋体" w:hAnsi="宋体" w:eastAsia="宋体" w:cs="宋体"/>
                <w:i w:val="0"/>
                <w:iCs w:val="0"/>
                <w:color w:val="000000"/>
                <w:sz w:val="18"/>
                <w:szCs w:val="18"/>
                <w:u w:val="none"/>
              </w:rPr>
            </w:pPr>
          </w:p>
        </w:tc>
      </w:tr>
      <w:tr w14:paraId="17AB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8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7F6B">
            <w:pPr>
              <w:jc w:val="center"/>
              <w:rPr>
                <w:rFonts w:hint="default" w:ascii="方正小标宋_GBK" w:hAnsi="方正小标宋_GBK" w:eastAsia="方正小标宋_GBK" w:cs="方正小标宋_GBK"/>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2C716">
            <w:pPr>
              <w:jc w:val="center"/>
              <w:rPr>
                <w:rFonts w:hint="eastAsia" w:ascii="黑体" w:hAnsi="宋体" w:eastAsia="黑体" w:cs="黑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3B4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食品药品</w:t>
            </w: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22268">
            <w:pPr>
              <w:jc w:val="center"/>
              <w:rPr>
                <w:rFonts w:hint="eastAsia" w:ascii="宋体" w:hAnsi="宋体" w:eastAsia="宋体" w:cs="宋体"/>
                <w:i w:val="0"/>
                <w:iCs w:val="0"/>
                <w:color w:val="000000"/>
                <w:sz w:val="18"/>
                <w:szCs w:val="18"/>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295D1">
            <w:pPr>
              <w:jc w:val="left"/>
              <w:rPr>
                <w:rFonts w:hint="eastAsia" w:ascii="宋体" w:hAnsi="宋体" w:eastAsia="宋体" w:cs="宋体"/>
                <w:i w:val="0"/>
                <w:iCs w:val="0"/>
                <w:color w:val="000000"/>
                <w:sz w:val="18"/>
                <w:szCs w:val="18"/>
                <w:u w:val="none"/>
              </w:rPr>
            </w:pPr>
          </w:p>
        </w:tc>
        <w:tc>
          <w:tcPr>
            <w:tcW w:w="3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DA41C">
            <w:pPr>
              <w:jc w:val="left"/>
              <w:rPr>
                <w:rFonts w:hint="eastAsia" w:ascii="宋体" w:hAnsi="宋体" w:eastAsia="宋体" w:cs="宋体"/>
                <w:i w:val="0"/>
                <w:iCs w:val="0"/>
                <w:color w:val="000000"/>
                <w:sz w:val="18"/>
                <w:szCs w:val="18"/>
                <w:u w:val="none"/>
              </w:rPr>
            </w:pPr>
          </w:p>
        </w:tc>
        <w:tc>
          <w:tcPr>
            <w:tcW w:w="1784" w:type="dxa"/>
            <w:vMerge w:val="continue"/>
            <w:tcBorders>
              <w:left w:val="single" w:color="000000" w:sz="4" w:space="0"/>
              <w:right w:val="single" w:color="000000" w:sz="4" w:space="0"/>
            </w:tcBorders>
            <w:shd w:val="clear" w:color="auto" w:fill="auto"/>
            <w:vAlign w:val="center"/>
          </w:tcPr>
          <w:p w14:paraId="70A1CF12">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591A3D00">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right w:val="single" w:color="000000" w:sz="4" w:space="0"/>
            </w:tcBorders>
            <w:shd w:val="clear" w:color="auto" w:fill="auto"/>
            <w:vAlign w:val="center"/>
          </w:tcPr>
          <w:p w14:paraId="7A31C46F">
            <w:pPr>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1EE2B">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551DCA4D">
            <w:pPr>
              <w:rPr>
                <w:rFonts w:hint="eastAsia" w:ascii="宋体" w:hAnsi="宋体" w:eastAsia="宋体" w:cs="宋体"/>
                <w:i w:val="0"/>
                <w:iCs w:val="0"/>
                <w:color w:val="000000"/>
                <w:sz w:val="18"/>
                <w:szCs w:val="18"/>
                <w:u w:val="none"/>
              </w:rPr>
            </w:pPr>
          </w:p>
        </w:tc>
      </w:tr>
      <w:tr w14:paraId="2F074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8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6212F">
            <w:pPr>
              <w:jc w:val="center"/>
              <w:rPr>
                <w:rFonts w:hint="default" w:ascii="方正小标宋_GBK" w:hAnsi="方正小标宋_GBK" w:eastAsia="方正小标宋_GBK" w:cs="方正小标宋_GBK"/>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2196D">
            <w:pPr>
              <w:jc w:val="center"/>
              <w:rPr>
                <w:rFonts w:hint="eastAsia" w:ascii="黑体" w:hAnsi="宋体" w:eastAsia="黑体" w:cs="黑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24D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产品质量</w:t>
            </w: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FA3CF">
            <w:pPr>
              <w:jc w:val="center"/>
              <w:rPr>
                <w:rFonts w:hint="eastAsia" w:ascii="宋体" w:hAnsi="宋体" w:eastAsia="宋体" w:cs="宋体"/>
                <w:i w:val="0"/>
                <w:iCs w:val="0"/>
                <w:color w:val="000000"/>
                <w:sz w:val="18"/>
                <w:szCs w:val="18"/>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F0F99">
            <w:pPr>
              <w:jc w:val="left"/>
              <w:rPr>
                <w:rFonts w:hint="eastAsia" w:ascii="宋体" w:hAnsi="宋体" w:eastAsia="宋体" w:cs="宋体"/>
                <w:i w:val="0"/>
                <w:iCs w:val="0"/>
                <w:color w:val="000000"/>
                <w:sz w:val="18"/>
                <w:szCs w:val="18"/>
                <w:u w:val="none"/>
              </w:rPr>
            </w:pPr>
          </w:p>
        </w:tc>
        <w:tc>
          <w:tcPr>
            <w:tcW w:w="3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B87D4">
            <w:pPr>
              <w:jc w:val="left"/>
              <w:rPr>
                <w:rFonts w:hint="eastAsia" w:ascii="宋体" w:hAnsi="宋体" w:eastAsia="宋体" w:cs="宋体"/>
                <w:i w:val="0"/>
                <w:iCs w:val="0"/>
                <w:color w:val="000000"/>
                <w:sz w:val="18"/>
                <w:szCs w:val="18"/>
                <w:u w:val="none"/>
              </w:rPr>
            </w:pPr>
          </w:p>
        </w:tc>
        <w:tc>
          <w:tcPr>
            <w:tcW w:w="1784" w:type="dxa"/>
            <w:vMerge w:val="continue"/>
            <w:tcBorders>
              <w:left w:val="single" w:color="000000" w:sz="4" w:space="0"/>
              <w:right w:val="single" w:color="000000" w:sz="4" w:space="0"/>
            </w:tcBorders>
            <w:shd w:val="clear" w:color="auto" w:fill="auto"/>
            <w:vAlign w:val="center"/>
          </w:tcPr>
          <w:p w14:paraId="35C568DD">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0D2B1E93">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right w:val="single" w:color="000000" w:sz="4" w:space="0"/>
            </w:tcBorders>
            <w:shd w:val="clear" w:color="auto" w:fill="auto"/>
            <w:vAlign w:val="center"/>
          </w:tcPr>
          <w:p w14:paraId="04599A57">
            <w:pPr>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44885">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44482CF6">
            <w:pPr>
              <w:rPr>
                <w:rFonts w:hint="eastAsia" w:ascii="宋体" w:hAnsi="宋体" w:eastAsia="宋体" w:cs="宋体"/>
                <w:i w:val="0"/>
                <w:iCs w:val="0"/>
                <w:color w:val="000000"/>
                <w:sz w:val="18"/>
                <w:szCs w:val="18"/>
                <w:u w:val="none"/>
              </w:rPr>
            </w:pPr>
          </w:p>
        </w:tc>
      </w:tr>
      <w:tr w14:paraId="2C5A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D8A8F">
            <w:pPr>
              <w:jc w:val="center"/>
              <w:rPr>
                <w:rFonts w:hint="default" w:ascii="方正小标宋_GBK" w:hAnsi="方正小标宋_GBK" w:eastAsia="方正小标宋_GBK" w:cs="方正小标宋_GBK"/>
                <w:i w:val="0"/>
                <w:iCs w:val="0"/>
                <w:color w:val="000000"/>
                <w:sz w:val="18"/>
                <w:szCs w:val="18"/>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D605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招考录用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39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公务员招考的职位、名额、报考条件等事项以及录用结果</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2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45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《中华人民共和国公务员法》第二十八条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《政府信息公开条例》第二十条第十四款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w:t>
            </w:r>
          </w:p>
        </w:tc>
        <w:tc>
          <w:tcPr>
            <w:tcW w:w="1784" w:type="dxa"/>
            <w:vMerge w:val="continue"/>
            <w:tcBorders>
              <w:left w:val="single" w:color="000000" w:sz="4" w:space="0"/>
              <w:right w:val="single" w:color="000000" w:sz="4" w:space="0"/>
            </w:tcBorders>
            <w:shd w:val="clear" w:color="auto" w:fill="auto"/>
            <w:vAlign w:val="center"/>
          </w:tcPr>
          <w:p w14:paraId="744D443B">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2B3D9B11">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14:paraId="119AF0B3">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3799">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08C2493B">
            <w:pPr>
              <w:jc w:val="center"/>
              <w:rPr>
                <w:rFonts w:hint="eastAsia" w:ascii="宋体" w:hAnsi="宋体" w:eastAsia="宋体" w:cs="宋体"/>
                <w:i w:val="0"/>
                <w:iCs w:val="0"/>
                <w:color w:val="000000"/>
                <w:sz w:val="18"/>
                <w:szCs w:val="18"/>
                <w:u w:val="none"/>
              </w:rPr>
            </w:pPr>
          </w:p>
        </w:tc>
      </w:tr>
      <w:tr w14:paraId="4788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1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3D9F4">
            <w:pPr>
              <w:jc w:val="center"/>
              <w:rPr>
                <w:rFonts w:hint="default" w:ascii="方正小标宋_GBK" w:hAnsi="方正小标宋_GBK" w:eastAsia="方正小标宋_GBK" w:cs="方正小标宋_GBK"/>
                <w:i w:val="0"/>
                <w:iCs w:val="0"/>
                <w:color w:val="000000"/>
                <w:sz w:val="18"/>
                <w:szCs w:val="18"/>
                <w:u w:val="none"/>
              </w:rPr>
            </w:pPr>
          </w:p>
        </w:tc>
        <w:tc>
          <w:tcPr>
            <w:tcW w:w="5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D9704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政府信息公开年报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A8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□行政法规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□行政规范性文件</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D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《政府信息公开条例》第四十九条、五十条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《中华人民共和国政府信息公开工作年度报告格式》（国办公开办函〔2021〕30号）</w:t>
            </w:r>
          </w:p>
        </w:tc>
        <w:tc>
          <w:tcPr>
            <w:tcW w:w="1784" w:type="dxa"/>
            <w:vMerge w:val="continue"/>
            <w:tcBorders>
              <w:left w:val="single" w:color="000000" w:sz="4" w:space="0"/>
              <w:right w:val="single" w:color="000000" w:sz="4" w:space="0"/>
            </w:tcBorders>
            <w:shd w:val="clear" w:color="auto" w:fill="auto"/>
            <w:vAlign w:val="center"/>
          </w:tcPr>
          <w:p w14:paraId="62CAD456">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5FFE51F7">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6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每年：各行政机关1月31日公开</w:t>
            </w:r>
            <w:r>
              <w:rPr>
                <w:rStyle w:val="8"/>
                <w:sz w:val="18"/>
                <w:szCs w:val="18"/>
                <w:lang w:val="en-US" w:eastAsia="zh-CN" w:bidi="ar"/>
              </w:rPr>
              <w:t>/县级政府2月10日公开/市级政府3月10日公开/省级政府3月31日公开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A784">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5D40651C">
            <w:pPr>
              <w:jc w:val="center"/>
              <w:rPr>
                <w:rFonts w:hint="eastAsia" w:ascii="宋体" w:hAnsi="宋体" w:eastAsia="宋体" w:cs="宋体"/>
                <w:i w:val="0"/>
                <w:iCs w:val="0"/>
                <w:color w:val="000000"/>
                <w:sz w:val="18"/>
                <w:szCs w:val="18"/>
                <w:u w:val="none"/>
              </w:rPr>
            </w:pPr>
          </w:p>
        </w:tc>
      </w:tr>
      <w:tr w14:paraId="5E226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16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0A682">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18"/>
                <w:szCs w:val="18"/>
                <w:u w:val="none"/>
              </w:rPr>
            </w:pPr>
            <w:r>
              <w:rPr>
                <w:rFonts w:hint="default" w:ascii="方正小标宋_GBK" w:hAnsi="方正小标宋_GBK" w:eastAsia="方正小标宋_GBK" w:cs="方正小标宋_GBK"/>
                <w:i w:val="0"/>
                <w:iCs w:val="0"/>
                <w:color w:val="000000"/>
                <w:kern w:val="0"/>
                <w:sz w:val="18"/>
                <w:szCs w:val="18"/>
                <w:u w:val="none"/>
                <w:lang w:val="en-US" w:eastAsia="zh-CN" w:bidi="ar"/>
              </w:rPr>
              <w:t>其他公开事项</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03A5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“双随机、一公开”</w:t>
            </w:r>
            <w:bookmarkStart w:id="0" w:name="_GoBack"/>
            <w:bookmarkEnd w:id="0"/>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0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随机抽取检查对象、随机选派执法检查人员、抽查事项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及查处结果</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0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□行政法规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5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《优化营商环境条例》第五十四条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国务院关于在市场监管领域全面推行部门联合“双随机、一公开”监管的意见（国发〔2019〕5号）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其他依据...</w:t>
            </w:r>
          </w:p>
        </w:tc>
        <w:tc>
          <w:tcPr>
            <w:tcW w:w="1784" w:type="dxa"/>
            <w:vMerge w:val="continue"/>
            <w:tcBorders>
              <w:left w:val="single" w:color="000000" w:sz="4" w:space="0"/>
              <w:right w:val="single" w:color="000000" w:sz="4" w:space="0"/>
            </w:tcBorders>
            <w:shd w:val="clear" w:color="auto" w:fill="auto"/>
            <w:vAlign w:val="center"/>
          </w:tcPr>
          <w:p w14:paraId="48CDE3D8">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3258DEFA">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right w:val="single" w:color="000000" w:sz="4" w:space="0"/>
            </w:tcBorders>
            <w:shd w:val="clear" w:color="auto" w:fill="auto"/>
            <w:vAlign w:val="center"/>
          </w:tcPr>
          <w:p w14:paraId="36AA54F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公开事项信息形成或变更之日起20个工作日内公开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C5E2">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66F5D99C">
            <w:pPr>
              <w:jc w:val="center"/>
              <w:rPr>
                <w:rFonts w:hint="eastAsia" w:ascii="宋体" w:hAnsi="宋体" w:eastAsia="宋体" w:cs="宋体"/>
                <w:i w:val="0"/>
                <w:iCs w:val="0"/>
                <w:color w:val="000000"/>
                <w:sz w:val="18"/>
                <w:szCs w:val="18"/>
                <w:u w:val="none"/>
              </w:rPr>
            </w:pPr>
          </w:p>
        </w:tc>
      </w:tr>
      <w:tr w14:paraId="5659E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13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34C49">
            <w:pPr>
              <w:jc w:val="center"/>
              <w:rPr>
                <w:rFonts w:hint="default" w:ascii="方正小标宋_GBK" w:hAnsi="方正小标宋_GBK" w:eastAsia="方正小标宋_GBK" w:cs="方正小标宋_GBK"/>
                <w:i w:val="0"/>
                <w:iCs w:val="0"/>
                <w:color w:val="000000"/>
                <w:sz w:val="18"/>
                <w:szCs w:val="18"/>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0519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法治政府建设</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0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年度报告</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2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5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1.《法治政府建设实施纲要（2021－2025年）》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2.《法治政府建设与责任落实督察工作规定》第二十四条</w:t>
            </w:r>
          </w:p>
        </w:tc>
        <w:tc>
          <w:tcPr>
            <w:tcW w:w="1784" w:type="dxa"/>
            <w:vMerge w:val="continue"/>
            <w:tcBorders>
              <w:left w:val="single" w:color="000000" w:sz="4" w:space="0"/>
              <w:right w:val="single" w:color="000000" w:sz="4" w:space="0"/>
            </w:tcBorders>
            <w:shd w:val="clear" w:color="auto" w:fill="auto"/>
            <w:vAlign w:val="center"/>
          </w:tcPr>
          <w:p w14:paraId="3AF74AA2">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362FD4F0">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right w:val="single" w:color="000000" w:sz="4" w:space="0"/>
            </w:tcBorders>
            <w:shd w:val="clear" w:color="auto" w:fill="auto"/>
            <w:vAlign w:val="center"/>
          </w:tcPr>
          <w:p w14:paraId="7B9A30B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B339">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03FB6DEA">
            <w:pPr>
              <w:jc w:val="center"/>
              <w:rPr>
                <w:rFonts w:hint="eastAsia" w:ascii="宋体" w:hAnsi="宋体" w:eastAsia="宋体" w:cs="宋体"/>
                <w:i w:val="0"/>
                <w:iCs w:val="0"/>
                <w:color w:val="000000"/>
                <w:sz w:val="18"/>
                <w:szCs w:val="18"/>
                <w:u w:val="none"/>
              </w:rPr>
            </w:pPr>
          </w:p>
        </w:tc>
      </w:tr>
      <w:tr w14:paraId="444C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11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1D9E">
            <w:pPr>
              <w:jc w:val="center"/>
              <w:rPr>
                <w:rFonts w:hint="default" w:ascii="方正小标宋_GBK" w:hAnsi="方正小标宋_GBK" w:eastAsia="方正小标宋_GBK" w:cs="方正小标宋_GBK"/>
                <w:i w:val="0"/>
                <w:iCs w:val="0"/>
                <w:color w:val="000000"/>
                <w:sz w:val="18"/>
                <w:szCs w:val="18"/>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A052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建议提案</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1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办理结果</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F0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2D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《关于做好全国人大代表建议和全国政协委员提案办理结果公开工作的通知》（国办发〔2014〕46号）</w:t>
            </w:r>
          </w:p>
        </w:tc>
        <w:tc>
          <w:tcPr>
            <w:tcW w:w="1784" w:type="dxa"/>
            <w:vMerge w:val="continue"/>
            <w:tcBorders>
              <w:left w:val="single" w:color="000000" w:sz="4" w:space="0"/>
              <w:right w:val="single" w:color="000000" w:sz="4" w:space="0"/>
            </w:tcBorders>
            <w:shd w:val="clear" w:color="auto" w:fill="auto"/>
            <w:vAlign w:val="center"/>
          </w:tcPr>
          <w:p w14:paraId="0D7600B0">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1EA8A419">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right w:val="single" w:color="000000" w:sz="4" w:space="0"/>
            </w:tcBorders>
            <w:shd w:val="clear" w:color="auto" w:fill="auto"/>
            <w:vAlign w:val="center"/>
          </w:tcPr>
          <w:p w14:paraId="54B9F909">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16FE">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6C354FE1">
            <w:pPr>
              <w:jc w:val="center"/>
              <w:rPr>
                <w:rFonts w:hint="eastAsia" w:ascii="宋体" w:hAnsi="宋体" w:eastAsia="宋体" w:cs="宋体"/>
                <w:i w:val="0"/>
                <w:iCs w:val="0"/>
                <w:color w:val="000000"/>
                <w:sz w:val="18"/>
                <w:szCs w:val="18"/>
                <w:u w:val="none"/>
              </w:rPr>
            </w:pPr>
          </w:p>
        </w:tc>
      </w:tr>
      <w:tr w14:paraId="37A5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12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F5A9A">
            <w:pPr>
              <w:jc w:val="center"/>
              <w:rPr>
                <w:rFonts w:hint="default" w:ascii="方正小标宋_GBK" w:hAnsi="方正小标宋_GBK" w:eastAsia="方正小标宋_GBK" w:cs="方正小标宋_GBK"/>
                <w:i w:val="0"/>
                <w:iCs w:val="0"/>
                <w:color w:val="000000"/>
                <w:sz w:val="18"/>
                <w:szCs w:val="18"/>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021B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重大行政决策事项</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9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（动态调整）</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3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□行政法规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32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1.《重大行政决策程序暂行条例》第三条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2.《四川省重大行政决策程序规定》（川府发〔2025〕4号）第十五条</w:t>
            </w:r>
          </w:p>
        </w:tc>
        <w:tc>
          <w:tcPr>
            <w:tcW w:w="1784" w:type="dxa"/>
            <w:vMerge w:val="continue"/>
            <w:tcBorders>
              <w:left w:val="single" w:color="000000" w:sz="4" w:space="0"/>
              <w:right w:val="single" w:color="000000" w:sz="4" w:space="0"/>
            </w:tcBorders>
            <w:shd w:val="clear" w:color="auto" w:fill="auto"/>
            <w:vAlign w:val="center"/>
          </w:tcPr>
          <w:p w14:paraId="1EC7F539">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right w:val="single" w:color="000000" w:sz="4" w:space="0"/>
            </w:tcBorders>
            <w:shd w:val="clear" w:color="auto" w:fill="auto"/>
            <w:vAlign w:val="center"/>
          </w:tcPr>
          <w:p w14:paraId="245296B1">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right w:val="single" w:color="000000" w:sz="4" w:space="0"/>
            </w:tcBorders>
            <w:shd w:val="clear" w:color="auto" w:fill="auto"/>
            <w:vAlign w:val="center"/>
          </w:tcPr>
          <w:p w14:paraId="7463FDEB">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22F0">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right w:val="single" w:color="000000" w:sz="4" w:space="0"/>
            </w:tcBorders>
            <w:shd w:val="clear" w:color="auto" w:fill="auto"/>
            <w:vAlign w:val="center"/>
          </w:tcPr>
          <w:p w14:paraId="68BC7772">
            <w:pPr>
              <w:jc w:val="center"/>
              <w:rPr>
                <w:rFonts w:hint="eastAsia" w:ascii="宋体" w:hAnsi="宋体" w:eastAsia="宋体" w:cs="宋体"/>
                <w:i w:val="0"/>
                <w:iCs w:val="0"/>
                <w:color w:val="000000"/>
                <w:sz w:val="18"/>
                <w:szCs w:val="18"/>
                <w:u w:val="none"/>
              </w:rPr>
            </w:pPr>
          </w:p>
        </w:tc>
      </w:tr>
      <w:tr w14:paraId="0C7B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27" w:type="dxa"/>
          <w:trHeight w:val="18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376F3">
            <w:pPr>
              <w:jc w:val="center"/>
              <w:rPr>
                <w:rFonts w:hint="default" w:ascii="方正小标宋_GBK" w:hAnsi="方正小标宋_GBK" w:eastAsia="方正小标宋_GBK" w:cs="方正小标宋_GBK"/>
                <w:i w:val="0"/>
                <w:iCs w:val="0"/>
                <w:color w:val="000000"/>
                <w:sz w:val="18"/>
                <w:szCs w:val="18"/>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3C7E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政策解读</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D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图文、视频、动漫等解读材料以及政策吹风会、新闻发布会等</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95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□行政法规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58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1.《重大行政决策程序暂行条例》第三十二条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2.《法治政府建设与责任落实督察工作规定》第九条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3.《四川省重大行政决策程序规定》（川府发〔2025〕4号）第六十九条</w:t>
            </w:r>
          </w:p>
        </w:tc>
        <w:tc>
          <w:tcPr>
            <w:tcW w:w="1784" w:type="dxa"/>
            <w:vMerge w:val="continue"/>
            <w:tcBorders>
              <w:left w:val="single" w:color="000000" w:sz="4" w:space="0"/>
              <w:bottom w:val="single" w:color="000000" w:sz="4" w:space="0"/>
              <w:right w:val="single" w:color="000000" w:sz="4" w:space="0"/>
            </w:tcBorders>
            <w:shd w:val="clear" w:color="auto" w:fill="auto"/>
            <w:vAlign w:val="center"/>
          </w:tcPr>
          <w:p w14:paraId="5308343A">
            <w:pPr>
              <w:jc w:val="center"/>
              <w:rPr>
                <w:rFonts w:hint="eastAsia" w:ascii="宋体" w:hAnsi="宋体" w:eastAsia="宋体" w:cs="宋体"/>
                <w:i w:val="0"/>
                <w:iCs w:val="0"/>
                <w:color w:val="000000"/>
                <w:sz w:val="18"/>
                <w:szCs w:val="18"/>
                <w:u w:val="none"/>
              </w:rPr>
            </w:pPr>
          </w:p>
        </w:tc>
        <w:tc>
          <w:tcPr>
            <w:tcW w:w="3285" w:type="dxa"/>
            <w:vMerge w:val="continue"/>
            <w:tcBorders>
              <w:left w:val="single" w:color="000000" w:sz="4" w:space="0"/>
              <w:bottom w:val="single" w:color="000000" w:sz="4" w:space="0"/>
              <w:right w:val="single" w:color="000000" w:sz="4" w:space="0"/>
            </w:tcBorders>
            <w:shd w:val="clear" w:color="auto" w:fill="auto"/>
            <w:vAlign w:val="center"/>
          </w:tcPr>
          <w:p w14:paraId="059F6E7C">
            <w:pPr>
              <w:jc w:val="center"/>
              <w:rPr>
                <w:rFonts w:hint="eastAsia" w:ascii="宋体" w:hAnsi="宋体" w:eastAsia="宋体" w:cs="宋体"/>
                <w:i w:val="0"/>
                <w:iCs w:val="0"/>
                <w:color w:val="000000"/>
                <w:sz w:val="18"/>
                <w:szCs w:val="18"/>
                <w:u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14:paraId="30967820">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F942">
            <w:pPr>
              <w:jc w:val="center"/>
              <w:rPr>
                <w:rFonts w:hint="eastAsia" w:ascii="宋体" w:hAnsi="宋体" w:eastAsia="宋体" w:cs="宋体"/>
                <w:i w:val="0"/>
                <w:iCs w:val="0"/>
                <w:color w:val="000000"/>
                <w:sz w:val="18"/>
                <w:szCs w:val="18"/>
                <w:u w:val="none"/>
              </w:rPr>
            </w:pPr>
          </w:p>
        </w:tc>
        <w:tc>
          <w:tcPr>
            <w:tcW w:w="1005" w:type="dxa"/>
            <w:vMerge w:val="continue"/>
            <w:tcBorders>
              <w:left w:val="single" w:color="000000" w:sz="4" w:space="0"/>
              <w:bottom w:val="single" w:color="000000" w:sz="4" w:space="0"/>
              <w:right w:val="single" w:color="000000" w:sz="4" w:space="0"/>
            </w:tcBorders>
            <w:shd w:val="clear" w:color="auto" w:fill="auto"/>
            <w:vAlign w:val="center"/>
          </w:tcPr>
          <w:p w14:paraId="19E30001">
            <w:pPr>
              <w:jc w:val="center"/>
              <w:rPr>
                <w:rFonts w:hint="eastAsia" w:ascii="宋体" w:hAnsi="宋体" w:eastAsia="宋体" w:cs="宋体"/>
                <w:i w:val="0"/>
                <w:iCs w:val="0"/>
                <w:color w:val="000000"/>
                <w:sz w:val="18"/>
                <w:szCs w:val="18"/>
                <w:u w:val="none"/>
              </w:rPr>
            </w:pPr>
          </w:p>
        </w:tc>
      </w:tr>
      <w:tr w14:paraId="612A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3986"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4895">
            <w:pPr>
              <w:keepNext w:val="0"/>
              <w:keepLines w:val="0"/>
              <w:widowControl/>
              <w:suppressLineNumbers w:val="0"/>
              <w:jc w:val="right"/>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 xml:space="preserve"> （2025年3月制）</w:t>
            </w:r>
          </w:p>
        </w:tc>
      </w:tr>
    </w:tbl>
    <w:p w14:paraId="0E3B4D3C"/>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A385E"/>
    <w:rsid w:val="2A0D144E"/>
    <w:rsid w:val="3E78202C"/>
    <w:rsid w:val="44167D64"/>
    <w:rsid w:val="5955310E"/>
    <w:rsid w:val="63F87D92"/>
    <w:rsid w:val="646D0DE0"/>
    <w:rsid w:val="6CCB0D91"/>
    <w:rsid w:val="7C517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91"/>
    <w:basedOn w:val="4"/>
    <w:qFormat/>
    <w:uiPriority w:val="0"/>
    <w:rPr>
      <w:rFonts w:hint="eastAsia" w:ascii="宋体" w:hAnsi="宋体" w:eastAsia="宋体" w:cs="宋体"/>
      <w:color w:val="FF0000"/>
      <w:sz w:val="20"/>
      <w:szCs w:val="20"/>
      <w:u w:val="none"/>
    </w:rPr>
  </w:style>
  <w:style w:type="character" w:customStyle="1" w:styleId="6">
    <w:name w:val="font71"/>
    <w:basedOn w:val="4"/>
    <w:qFormat/>
    <w:uiPriority w:val="0"/>
    <w:rPr>
      <w:rFonts w:hint="eastAsia" w:ascii="宋体" w:hAnsi="宋体" w:eastAsia="宋体" w:cs="宋体"/>
      <w:color w:val="000000"/>
      <w:sz w:val="21"/>
      <w:szCs w:val="21"/>
      <w:u w:val="none"/>
    </w:rPr>
  </w:style>
  <w:style w:type="character" w:customStyle="1" w:styleId="7">
    <w:name w:val="font41"/>
    <w:basedOn w:val="4"/>
    <w:qFormat/>
    <w:uiPriority w:val="0"/>
    <w:rPr>
      <w:rFonts w:hint="eastAsia" w:ascii="宋体" w:hAnsi="宋体" w:eastAsia="宋体" w:cs="宋体"/>
      <w:color w:val="FF0000"/>
      <w:sz w:val="21"/>
      <w:szCs w:val="21"/>
      <w:u w:val="none"/>
    </w:rPr>
  </w:style>
  <w:style w:type="character" w:customStyle="1" w:styleId="8">
    <w:name w:val="font14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1429</Words>
  <Characters>1514</Characters>
  <Lines>0</Lines>
  <Paragraphs>0</Paragraphs>
  <TotalTime>6</TotalTime>
  <ScaleCrop>false</ScaleCrop>
  <LinksUpToDate>false</LinksUpToDate>
  <CharactersWithSpaces>1516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2025-05-22T03:14:00Z</dcterms:created>
  <dc:creator>Administrator</dc:creator>
  <cp:lastModifiedBy>哈哈*^o^*</cp:lastModifiedBy>
  <cp:lastPrinted>2025-06-23T03:53:00Z</cp:lastPrinted>
  <dcterms:modified xsi:type="dcterms:W3CDTF">2025-06-30T03:37:59Z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eyJoZGlkIjoiNzhkMjE1YjIzMTA0Nzc1MzVlNDAxN2ViNzEzOTk2M2QiLCJ1c2VySWQiOiI0MjA0MDUyMDgifQ==</vt:lpwstr>
  </property>
  <property fmtid="{D5CDD505-2E9C-101B-9397-08002B2CF9AE}" pid="4" name="ICV">
    <vt:lpwstr>984D1FE5DE404B07AC2B8373BCBAEEFB_12</vt:lpwstr>
  </property>
</Properties>
</file>